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54" w:rsidRDefault="0048335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305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51"/>
      </w:tblGrid>
      <w:tr w:rsidR="00483354"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0E2440">
            <w:pPr>
              <w:pStyle w:val="Aeeaoaeaa1"/>
              <w:widowControl/>
              <w:snapToGrid w:val="0"/>
            </w:pPr>
            <w:r w:rsidRPr="000E2440">
              <w:rPr>
                <w:noProof/>
              </w:rPr>
              <w:pict>
                <v:line id="Straight Connector 2" o:spid="_x0000_s1026" style="position:absolute;left:0;text-align:left;z-index:4;visibility:visible" from="150pt,45.05pt" to="150pt,8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" strokeweight=".26mm">
                  <v:stroke joinstyle="miter"/>
                  <w10:wrap anchorx="page" anchory="page"/>
                </v:line>
              </w:pict>
            </w:r>
            <w:r w:rsidR="00474095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483354" w:rsidRDefault="00483354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483354" w:rsidRDefault="00474095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>
                  <wp:extent cx="361440" cy="251640"/>
                  <wp:effectExtent l="0" t="0" r="510" b="0"/>
                  <wp:docPr id="3" name="immagini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440" cy="251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3354" w:rsidRDefault="00483354">
      <w:pPr>
        <w:pStyle w:val="Aaoeeu"/>
        <w:widowControl/>
      </w:pPr>
    </w:p>
    <w:p w:rsidR="00483354" w:rsidRDefault="0048335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305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51"/>
      </w:tblGrid>
      <w:tr w:rsidR="00483354"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74095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483354" w:rsidRDefault="00483354">
      <w:pPr>
        <w:pStyle w:val="Aaoeeu"/>
        <w:widowControl/>
      </w:pPr>
    </w:p>
    <w:tbl>
      <w:tblPr>
        <w:tblW w:w="10564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51"/>
        <w:gridCol w:w="284"/>
        <w:gridCol w:w="7229"/>
      </w:tblGrid>
      <w:tr w:rsidR="00483354"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74095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83354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74095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Coppola Giovanna</w:t>
            </w:r>
          </w:p>
        </w:tc>
      </w:tr>
      <w:tr w:rsidR="00483354"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74095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83354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74095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Via bellini n 80brusciano (napoli) c.a.p. 80031</w:t>
            </w:r>
          </w:p>
        </w:tc>
      </w:tr>
      <w:tr w:rsidR="00483354"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74095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83354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74095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lang w:val="it-IT"/>
              </w:rPr>
              <w:t xml:space="preserve"> 3384534727 (cellulare)</w:t>
            </w:r>
          </w:p>
        </w:tc>
      </w:tr>
      <w:tr w:rsidR="00483354"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74095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83354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83354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483354"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74095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83354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74095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lang w:val="it-IT"/>
              </w:rPr>
              <w:t>vanny982@libero.it</w:t>
            </w:r>
          </w:p>
        </w:tc>
      </w:tr>
    </w:tbl>
    <w:p w:rsidR="00483354" w:rsidRDefault="00483354">
      <w:pPr>
        <w:pStyle w:val="Aaoeeu"/>
        <w:widowControl/>
        <w:spacing w:before="120"/>
      </w:pPr>
    </w:p>
    <w:tbl>
      <w:tblPr>
        <w:tblW w:w="10564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51"/>
        <w:gridCol w:w="284"/>
        <w:gridCol w:w="7229"/>
      </w:tblGrid>
      <w:tr w:rsidR="00483354"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74095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8335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74095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Italiana</w:t>
            </w:r>
          </w:p>
        </w:tc>
      </w:tr>
    </w:tbl>
    <w:p w:rsidR="00483354" w:rsidRDefault="00483354">
      <w:pPr>
        <w:pStyle w:val="Aaoeeu"/>
        <w:widowControl/>
        <w:spacing w:before="20" w:after="20"/>
      </w:pPr>
    </w:p>
    <w:tbl>
      <w:tblPr>
        <w:tblW w:w="10564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51"/>
        <w:gridCol w:w="284"/>
        <w:gridCol w:w="7229"/>
      </w:tblGrid>
      <w:tr w:rsidR="00483354"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74095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8335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74095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02/03/1982</w:t>
            </w:r>
          </w:p>
        </w:tc>
      </w:tr>
    </w:tbl>
    <w:p w:rsidR="00483354" w:rsidRDefault="00483354">
      <w:pPr>
        <w:pStyle w:val="Aaoeeu"/>
        <w:widowControl/>
        <w:spacing w:before="20" w:after="20"/>
      </w:pPr>
    </w:p>
    <w:p w:rsidR="00483354" w:rsidRDefault="0048335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305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51"/>
      </w:tblGrid>
      <w:tr w:rsidR="00483354"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74095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483354" w:rsidRDefault="00474095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10564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51"/>
        <w:gridCol w:w="284"/>
        <w:gridCol w:w="7229"/>
      </w:tblGrid>
      <w:tr w:rsidR="00483354"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74095">
            <w:pPr>
              <w:pStyle w:val="OiaeaeiYiio2"/>
              <w:widowControl/>
              <w:snapToGrid w:val="0"/>
              <w:spacing w:before="20" w:after="20"/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8335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7409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6 mesi di tirocinio professionale dal 30/04/2004 al 30/07/2004 e dal 21/09/2004 al</w:t>
            </w:r>
          </w:p>
          <w:p w:rsidR="00483354" w:rsidRDefault="0047409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>21/12/2004 presso la farmacia “Padre Pio” del dott. Ciccone Giuseppe , sita in</w:t>
            </w:r>
          </w:p>
          <w:p w:rsidR="00483354" w:rsidRDefault="0047409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>Brusciano (NA).</w:t>
            </w:r>
          </w:p>
          <w:p w:rsidR="00483354" w:rsidRDefault="0047409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>Pratica dal 20/02/2006 al 28/04/2006 presso la farmacia “Angrisani Maria Gloria”</w:t>
            </w:r>
          </w:p>
          <w:p w:rsidR="00483354" w:rsidRDefault="0047409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>della dott.ssa Angrisani Maria Gloria , sita in via turati n.50 Somma Vesuviana(NA).</w:t>
            </w:r>
          </w:p>
          <w:p w:rsidR="00483354" w:rsidRDefault="0047409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>Sostituzione e gestione dal 30/08/2006 al 15/09/2006 presso la farmacia “De Luca</w:t>
            </w:r>
          </w:p>
          <w:p w:rsidR="00483354" w:rsidRDefault="0047409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>Raffaella”, della dott.ssa De Luca Raffaela</w:t>
            </w:r>
          </w:p>
          <w:p w:rsidR="00483354" w:rsidRDefault="0047409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sita in via nazionale n.53 cap 80030 Liveri (na).</w:t>
            </w:r>
          </w:p>
          <w:p w:rsidR="00483354" w:rsidRDefault="0047409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>Pratica dal 7/12/2006 al 31/05/07 presso la farmacia Pascarella della dott.ssa</w:t>
            </w:r>
          </w:p>
          <w:p w:rsidR="00483354" w:rsidRDefault="0047409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>Pascarella Marta, sita in via G.recco 19 Vomero (na)</w:t>
            </w:r>
          </w:p>
          <w:p w:rsidR="00483354" w:rsidRDefault="00483354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</w:p>
        </w:tc>
      </w:tr>
      <w:tr w:rsidR="00483354"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83354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8335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83354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83354"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74095">
            <w:pPr>
              <w:pStyle w:val="OiaeaeiYiio2"/>
              <w:widowControl/>
              <w:snapToGrid w:val="0"/>
              <w:spacing w:before="20" w:after="20"/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8335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83354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83354"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74095">
            <w:pPr>
              <w:pStyle w:val="OiaeaeiYiio2"/>
              <w:widowControl/>
              <w:snapToGrid w:val="0"/>
              <w:spacing w:before="20" w:after="20"/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• Ruolo/i lavorativo/i svolto/i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8335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7409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Assunzione dal 1/06/07 al 11/12/08 presso la farmacia Pascarella della dott.ssa</w:t>
            </w:r>
          </w:p>
          <w:p w:rsidR="00483354" w:rsidRDefault="0047409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Pascarella Marta, sita in via G.Recco 19 Vomero (Na)</w:t>
            </w:r>
            <w:r w:rsidR="00662A6B">
              <w:rPr>
                <w:rFonts w:ascii="Arial Narrow" w:hAnsi="Arial Narrow"/>
                <w:i w:val="0"/>
                <w:sz w:val="20"/>
                <w:lang w:val="it-IT"/>
              </w:rPr>
              <w:t>.</w:t>
            </w:r>
          </w:p>
          <w:p w:rsidR="00483354" w:rsidRDefault="0047409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Assunzione dal 27/04/2009 al 29/02/2016 con contratto a tempo indeterminato</w:t>
            </w:r>
          </w:p>
          <w:p w:rsidR="00483354" w:rsidRDefault="0047409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(full-t</w:t>
            </w:r>
            <w:r w:rsidR="00662A6B">
              <w:rPr>
                <w:rFonts w:ascii="Arial Narrow" w:hAnsi="Arial Narrow"/>
                <w:i w:val="0"/>
                <w:sz w:val="20"/>
                <w:lang w:val="it-IT"/>
              </w:rPr>
              <w:t>I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me) come farmacista collaboratrice  presso la farmacia Alfa San Felice sita</w:t>
            </w:r>
          </w:p>
          <w:p w:rsidR="00483354" w:rsidRDefault="0047409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in via Passariello N.52/54 Pomigliano D'Arco (Na) 80038 .</w:t>
            </w:r>
          </w:p>
          <w:p w:rsidR="00483354" w:rsidRDefault="0047409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Dal 1/03/2016 al  20/06/2017 impiegata part-time come farmacista presso la stessa.</w:t>
            </w:r>
          </w:p>
          <w:p w:rsidR="00662A6B" w:rsidRDefault="00662A6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Assunzione dal 26/04/2018 al 30/04/2020 presso la Farmacia Cava Antonio sita in</w:t>
            </w:r>
          </w:p>
          <w:p w:rsidR="00662A6B" w:rsidRDefault="00662A6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Via Semmola</w:t>
            </w:r>
            <w:r w:rsidR="00203279">
              <w:rPr>
                <w:rFonts w:ascii="Arial Narrow" w:hAnsi="Arial Narrow"/>
                <w:i w:val="0"/>
                <w:sz w:val="20"/>
                <w:lang w:val="it-IT"/>
              </w:rPr>
              <w:t xml:space="preserve"> n°20 Brusciano (NA).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  <w:p w:rsidR="00662A6B" w:rsidRDefault="00662A6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83354"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74095">
            <w:pPr>
              <w:pStyle w:val="OiaeaeiYiio2"/>
              <w:widowControl/>
              <w:snapToGrid w:val="0"/>
              <w:spacing w:before="20" w:after="20"/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8335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74095">
            <w:pPr>
              <w:pStyle w:val="Standard"/>
              <w:widowControl/>
              <w:snapToGrid w:val="0"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Responsabile del reparto cosmetico e</w:t>
            </w:r>
          </w:p>
          <w:p w:rsidR="00483354" w:rsidRDefault="0047409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coordinatrice delle varie giornate promozionali inerenti alla cosmesi, estetica e cura</w:t>
            </w:r>
          </w:p>
          <w:p w:rsidR="00483354" w:rsidRDefault="0047409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del corpo.</w:t>
            </w:r>
          </w:p>
          <w:p w:rsidR="00662A6B" w:rsidRDefault="00662A6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483354" w:rsidRDefault="00483354">
      <w:pPr>
        <w:pStyle w:val="Aaoeeu"/>
        <w:widowControl/>
        <w:rPr>
          <w:rFonts w:ascii="Arial Narrow" w:eastAsia="Times New Roman" w:hAnsi="Arial Narrow"/>
          <w:lang w:val="it-IT"/>
        </w:rPr>
      </w:pPr>
    </w:p>
    <w:p w:rsidR="00203279" w:rsidRDefault="00203279">
      <w:pPr>
        <w:pStyle w:val="Aaoeeu"/>
        <w:widowControl/>
        <w:rPr>
          <w:rFonts w:ascii="Arial Narrow" w:eastAsia="Times New Roman" w:hAnsi="Arial Narrow"/>
          <w:lang w:val="it-IT"/>
        </w:rPr>
      </w:pPr>
    </w:p>
    <w:p w:rsidR="00203279" w:rsidRDefault="0020327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305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51"/>
      </w:tblGrid>
      <w:tr w:rsidR="00483354"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74095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483354" w:rsidRDefault="00483354">
      <w:pPr>
        <w:pStyle w:val="Aaoeeu"/>
        <w:widowControl/>
      </w:pPr>
    </w:p>
    <w:tbl>
      <w:tblPr>
        <w:tblW w:w="10564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51"/>
        <w:gridCol w:w="284"/>
        <w:gridCol w:w="7229"/>
      </w:tblGrid>
      <w:tr w:rsidR="00483354"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74095">
            <w:pPr>
              <w:pStyle w:val="OiaeaeiYiio2"/>
              <w:widowControl/>
              <w:snapToGrid w:val="0"/>
              <w:spacing w:before="20" w:after="20"/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8335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7409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Diploma di maturità scientifica “progetto Brocca “, con votazione complessiva</w:t>
            </w:r>
          </w:p>
          <w:p w:rsidR="00483354" w:rsidRDefault="0047409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92/100, rilasciato in data 12/07/2000 dall'  “Istituto statale Cantone” Pomigliano</w:t>
            </w:r>
          </w:p>
          <w:p w:rsidR="00483354" w:rsidRDefault="0047409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D'Arco – via Savona (NA)</w:t>
            </w:r>
          </w:p>
        </w:tc>
      </w:tr>
      <w:tr w:rsidR="00483354"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74095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8335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7409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Laurea  specialistica in farmacia e farmacia industriale conseguita presso la</w:t>
            </w:r>
          </w:p>
          <w:p w:rsidR="00483354" w:rsidRDefault="0047409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facoltà di Farmacia “ Federico II “ di Napoli in data 13/10/2005 , con votazion</w:t>
            </w:r>
            <w:r w:rsidR="00203279">
              <w:rPr>
                <w:rFonts w:ascii="Arial Narrow" w:hAnsi="Arial Narrow"/>
                <w:i w:val="0"/>
                <w:sz w:val="20"/>
                <w:lang w:val="it-IT"/>
              </w:rPr>
              <w:t>e</w:t>
            </w:r>
          </w:p>
          <w:p w:rsidR="00483354" w:rsidRDefault="0047409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complessiva 91/110</w:t>
            </w:r>
          </w:p>
        </w:tc>
      </w:tr>
      <w:tr w:rsidR="00483354"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74095">
            <w:pPr>
              <w:pStyle w:val="OiaeaeiYiio2"/>
              <w:widowControl/>
              <w:snapToGrid w:val="0"/>
              <w:spacing w:before="20" w:after="20"/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8335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83354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83354"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83354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8335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83354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83354"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83354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8335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83354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483354" w:rsidRDefault="000E2440">
      <w:pPr>
        <w:pStyle w:val="Standard"/>
        <w:pageBreakBefore/>
      </w:pPr>
      <w:r>
        <w:rPr>
          <w:noProof/>
        </w:rPr>
        <w:pict>
          <v:line id="Straight Connector 4" o:spid="_x0000_s1027" style="position:absolute;z-index:5;visibility:visible;mso-position-horizontal-relative:text;mso-position-vertical-relative:text" from="148.55pt,11.05pt" to="148.55pt,7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" strokeweight=".26mm">
            <v:stroke joinstyle="miter"/>
          </v:line>
        </w:pict>
      </w:r>
    </w:p>
    <w:tbl>
      <w:tblPr>
        <w:tblW w:w="305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51"/>
      </w:tblGrid>
      <w:tr w:rsidR="00483354"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83354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lang w:val="it-IT"/>
              </w:rPr>
            </w:pPr>
          </w:p>
        </w:tc>
      </w:tr>
    </w:tbl>
    <w:p w:rsidR="00483354" w:rsidRDefault="00474095">
      <w:pPr>
        <w:pStyle w:val="Standard"/>
        <w:tabs>
          <w:tab w:val="left" w:pos="4605"/>
        </w:tabs>
      </w:pPr>
      <w:r>
        <w:t xml:space="preserve">                                                            .</w:t>
      </w:r>
    </w:p>
    <w:tbl>
      <w:tblPr>
        <w:tblW w:w="10564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51"/>
        <w:gridCol w:w="284"/>
        <w:gridCol w:w="7229"/>
      </w:tblGrid>
      <w:tr w:rsidR="00483354"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74095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83354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74095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Italiano</w:t>
            </w:r>
          </w:p>
        </w:tc>
      </w:tr>
    </w:tbl>
    <w:p w:rsidR="00483354" w:rsidRDefault="00483354">
      <w:pPr>
        <w:pStyle w:val="Aaoeeu"/>
        <w:spacing w:before="20" w:after="20"/>
      </w:pPr>
    </w:p>
    <w:tbl>
      <w:tblPr>
        <w:tblW w:w="10564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51"/>
        <w:gridCol w:w="284"/>
        <w:gridCol w:w="7229"/>
      </w:tblGrid>
      <w:tr w:rsidR="00483354"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74095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  <w:tc>
          <w:tcPr>
            <w:tcW w:w="751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354" w:rsidRDefault="00483354">
            <w:pPr>
              <w:pStyle w:val="Standard"/>
              <w:snapToGrid w:val="0"/>
              <w:rPr>
                <w:rFonts w:ascii="Arial Narrow" w:hAnsi="Arial Narrow"/>
                <w:b/>
              </w:rPr>
            </w:pPr>
          </w:p>
        </w:tc>
      </w:tr>
      <w:tr w:rsidR="00483354"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83354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8335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74095">
            <w:pPr>
              <w:pStyle w:val="Eaoaeaa"/>
              <w:widowControl/>
              <w:snapToGrid w:val="0"/>
              <w:spacing w:before="20" w:after="20"/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Spagnolo e Inglese </w:t>
            </w:r>
            <w:r>
              <w:rPr>
                <w:rFonts w:ascii="Arial Narrow" w:hAnsi="Arial Narrow"/>
                <w:b/>
                <w:lang w:val="it-IT"/>
              </w:rPr>
              <w:t xml:space="preserve"> ]</w:t>
            </w:r>
          </w:p>
        </w:tc>
      </w:tr>
      <w:tr w:rsidR="00483354"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74095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8335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74095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eccellente</w:t>
            </w:r>
          </w:p>
        </w:tc>
      </w:tr>
      <w:tr w:rsidR="00483354"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74095">
            <w:pPr>
              <w:pStyle w:val="Aeeaoaeaa2"/>
              <w:widowControl/>
              <w:snapToGrid w:val="0"/>
              <w:spacing w:before="20" w:after="20"/>
              <w:ind w:right="33"/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8335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74095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eccellente</w:t>
            </w:r>
          </w:p>
        </w:tc>
      </w:tr>
      <w:tr w:rsidR="00483354"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74095">
            <w:pPr>
              <w:pStyle w:val="Aaoeeu"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8335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74095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Eccellente</w:t>
            </w:r>
          </w:p>
        </w:tc>
      </w:tr>
    </w:tbl>
    <w:p w:rsidR="00483354" w:rsidRDefault="00483354">
      <w:pPr>
        <w:pStyle w:val="Aaoeeu"/>
        <w:widowControl/>
      </w:pPr>
    </w:p>
    <w:tbl>
      <w:tblPr>
        <w:tblW w:w="10564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51"/>
        <w:gridCol w:w="284"/>
        <w:gridCol w:w="7229"/>
      </w:tblGrid>
      <w:tr w:rsidR="00483354"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83354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83354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83354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</w:tc>
      </w:tr>
    </w:tbl>
    <w:p w:rsidR="00483354" w:rsidRDefault="00483354">
      <w:pPr>
        <w:pStyle w:val="Aaoeeu"/>
        <w:widowControl/>
      </w:pPr>
    </w:p>
    <w:tbl>
      <w:tblPr>
        <w:tblW w:w="10564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51"/>
        <w:gridCol w:w="284"/>
        <w:gridCol w:w="7229"/>
      </w:tblGrid>
      <w:tr w:rsidR="00483354"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83354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83354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83354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</w:tc>
      </w:tr>
    </w:tbl>
    <w:p w:rsidR="00483354" w:rsidRDefault="00483354">
      <w:pPr>
        <w:pStyle w:val="Aaoeeu"/>
        <w:widowControl/>
      </w:pPr>
    </w:p>
    <w:tbl>
      <w:tblPr>
        <w:tblW w:w="10564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51"/>
        <w:gridCol w:w="284"/>
        <w:gridCol w:w="7229"/>
      </w:tblGrid>
      <w:tr w:rsidR="00483354"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74095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483354" w:rsidRDefault="00474095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83354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74095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European Computer Driving Licence rilasciata in data 28/10/2004 dall' A.I.C.A.</w:t>
            </w:r>
          </w:p>
          <w:p w:rsidR="00483354" w:rsidRDefault="00474095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(associazione italiana per l'informatica ed il Calcolo Automatico )</w:t>
            </w:r>
          </w:p>
          <w:p w:rsidR="00483354" w:rsidRDefault="00474095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diploma di lingua e cultura spagnola per stranieri rilasciato in data 7/04/2005</w:t>
            </w:r>
          </w:p>
          <w:p w:rsidR="00483354" w:rsidRDefault="00474095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dal'universita</w:t>
            </w:r>
            <w:r w:rsidR="00203279">
              <w:rPr>
                <w:rFonts w:ascii="Arial Narrow" w:hAnsi="Arial Narrow"/>
                <w:smallCaps/>
                <w:lang w:val="it-IT"/>
              </w:rPr>
              <w:t>’</w:t>
            </w:r>
            <w:r>
              <w:rPr>
                <w:rFonts w:ascii="Arial Narrow" w:hAnsi="Arial Narrow"/>
                <w:smallCaps/>
                <w:lang w:val="it-IT"/>
              </w:rPr>
              <w:t xml:space="preserve"> di Alcalà de Henares Alcalingua sito in Calle Escritorios 4, 28801</w:t>
            </w:r>
          </w:p>
          <w:p w:rsidR="00483354" w:rsidRDefault="00474095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Alcalà de Henares (Madrid) Spagna</w:t>
            </w:r>
          </w:p>
        </w:tc>
      </w:tr>
    </w:tbl>
    <w:p w:rsidR="00483354" w:rsidRDefault="00483354">
      <w:pPr>
        <w:pStyle w:val="Aaoeeu"/>
        <w:widowControl/>
      </w:pPr>
    </w:p>
    <w:tbl>
      <w:tblPr>
        <w:tblW w:w="10564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51"/>
        <w:gridCol w:w="284"/>
        <w:gridCol w:w="7229"/>
      </w:tblGrid>
      <w:tr w:rsidR="00483354"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74095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483354" w:rsidRDefault="00474095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83354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74095">
            <w:pPr>
              <w:pStyle w:val="Eaoaeaa"/>
              <w:widowControl/>
              <w:snapToGrid w:val="0"/>
              <w:spacing w:before="20" w:after="20"/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483354" w:rsidRDefault="00483354">
      <w:pPr>
        <w:pStyle w:val="Aaoeeu"/>
        <w:widowControl/>
      </w:pPr>
    </w:p>
    <w:tbl>
      <w:tblPr>
        <w:tblW w:w="10564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51"/>
        <w:gridCol w:w="284"/>
        <w:gridCol w:w="7229"/>
      </w:tblGrid>
      <w:tr w:rsidR="00483354"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74095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483354" w:rsidRDefault="00474095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83354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74095">
            <w:pPr>
              <w:pStyle w:val="Eaoaeaa"/>
              <w:widowControl/>
              <w:snapToGrid w:val="0"/>
              <w:spacing w:before="20" w:after="20"/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483354" w:rsidRDefault="00483354">
      <w:pPr>
        <w:pStyle w:val="Aaoeeu"/>
        <w:widowControl/>
      </w:pPr>
    </w:p>
    <w:tbl>
      <w:tblPr>
        <w:tblW w:w="10564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51"/>
        <w:gridCol w:w="284"/>
        <w:gridCol w:w="7229"/>
      </w:tblGrid>
      <w:tr w:rsidR="00483354"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74095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83354">
            <w:pPr>
              <w:pStyle w:val="Aaoeeu"/>
              <w:widowControl/>
              <w:snapToGrid w:val="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74095">
            <w:pPr>
              <w:pStyle w:val="Eaoaeaa"/>
              <w:widowControl/>
              <w:snapToGrid w:val="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Patente</w:t>
            </w:r>
            <w:r w:rsidR="00662A6B">
              <w:rPr>
                <w:rFonts w:ascii="Arial Narrow" w:hAnsi="Arial Narrow"/>
                <w:lang w:val="it-IT"/>
              </w:rPr>
              <w:t xml:space="preserve"> </w:t>
            </w:r>
            <w:r>
              <w:rPr>
                <w:rFonts w:ascii="Arial Narrow" w:hAnsi="Arial Narrow"/>
                <w:lang w:val="it-IT"/>
              </w:rPr>
              <w:t>B</w:t>
            </w:r>
          </w:p>
        </w:tc>
      </w:tr>
    </w:tbl>
    <w:p w:rsidR="00483354" w:rsidRDefault="00483354">
      <w:pPr>
        <w:pStyle w:val="Aaoeeu"/>
        <w:widowControl/>
      </w:pPr>
    </w:p>
    <w:tbl>
      <w:tblPr>
        <w:tblW w:w="10564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51"/>
        <w:gridCol w:w="284"/>
        <w:gridCol w:w="7229"/>
      </w:tblGrid>
      <w:tr w:rsidR="00483354"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74095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83354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74095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Abilitazione alla professione di farmacista conseguita nella II sessione 2005.</w:t>
            </w:r>
          </w:p>
          <w:p w:rsidR="00203279" w:rsidRDefault="00203279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In possesso di certificazione verde COVID-19.</w:t>
            </w:r>
          </w:p>
        </w:tc>
      </w:tr>
    </w:tbl>
    <w:p w:rsidR="00483354" w:rsidRDefault="00483354">
      <w:pPr>
        <w:pStyle w:val="Aaoeeu"/>
        <w:widowControl/>
        <w:spacing w:before="20" w:after="20"/>
      </w:pPr>
    </w:p>
    <w:p w:rsidR="00483354" w:rsidRDefault="00483354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10564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51"/>
        <w:gridCol w:w="284"/>
        <w:gridCol w:w="7229"/>
      </w:tblGrid>
      <w:tr w:rsidR="00483354"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74095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83354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54" w:rsidRDefault="00474095">
            <w:pPr>
              <w:pStyle w:val="Eaoaeaa"/>
              <w:widowControl/>
              <w:snapToGrid w:val="0"/>
              <w:spacing w:before="20" w:after="20"/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</w:tbl>
    <w:p w:rsidR="00483354" w:rsidRDefault="00483354">
      <w:pPr>
        <w:pStyle w:val="Aaoeeu"/>
        <w:widowControl/>
      </w:pPr>
    </w:p>
    <w:sectPr w:rsidR="00483354" w:rsidSect="000E2440">
      <w:footerReference w:type="default" r:id="rId7"/>
      <w:pgSz w:w="11906" w:h="16838"/>
      <w:pgMar w:top="851" w:right="1797" w:bottom="851" w:left="851" w:header="72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554" w:rsidRDefault="00955554">
      <w:r>
        <w:separator/>
      </w:r>
    </w:p>
  </w:endnote>
  <w:endnote w:type="continuationSeparator" w:id="1">
    <w:p w:rsidR="00955554" w:rsidRDefault="00955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7D" w:rsidRDefault="000E2440">
    <w:pPr>
      <w:pStyle w:val="Pidipagina"/>
      <w:rPr>
        <w:sz w:val="2"/>
      </w:rPr>
    </w:pPr>
    <w:r>
      <w:rPr>
        <w:noProof/>
        <w:sz w:val="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ornice1" o:spid="_x0000_s2049" type="#_x0000_t202" style="position:absolute;margin-left:42.55pt;margin-top:.05pt;width:1.15pt;height:11.75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" filled="f" stroked="f">
          <v:textbox inset="0,0,0,0">
            <w:txbxContent>
              <w:p w:rsidR="00677D7D" w:rsidRDefault="00955554"/>
            </w:txbxContent>
          </v:textbox>
          <w10:wrap type="square" anchorx="page"/>
        </v:shape>
      </w:pict>
    </w:r>
  </w:p>
  <w:tbl>
    <w:tblPr>
      <w:tblW w:w="9430" w:type="dxa"/>
      <w:tblInd w:w="-108" w:type="dxa"/>
      <w:tblLayout w:type="fixed"/>
      <w:tblCellMar>
        <w:left w:w="10" w:type="dxa"/>
        <w:right w:w="10" w:type="dxa"/>
      </w:tblCellMar>
      <w:tblLook w:val="0000"/>
    </w:tblPr>
    <w:tblGrid>
      <w:gridCol w:w="3051"/>
      <w:gridCol w:w="284"/>
      <w:gridCol w:w="6095"/>
    </w:tblGrid>
    <w:tr w:rsidR="00677D7D">
      <w:trPr>
        <w:trHeight w:val="210"/>
      </w:trPr>
      <w:tc>
        <w:tcPr>
          <w:tcW w:w="3051" w:type="dxa"/>
          <w:tcMar>
            <w:top w:w="0" w:type="dxa"/>
            <w:left w:w="108" w:type="dxa"/>
            <w:bottom w:w="0" w:type="dxa"/>
            <w:right w:w="108" w:type="dxa"/>
          </w:tcMar>
        </w:tcPr>
        <w:p w:rsidR="00677D7D" w:rsidRDefault="00955554">
          <w:pPr>
            <w:pStyle w:val="Aeeaoaeaa1"/>
            <w:widowControl/>
            <w:snapToGrid w:val="0"/>
            <w:rPr>
              <w:rFonts w:ascii="Arial Narrow" w:hAnsi="Arial Narrow"/>
              <w:sz w:val="24"/>
              <w:lang w:val="it-IT"/>
            </w:rPr>
          </w:pPr>
        </w:p>
      </w:tc>
      <w:tc>
        <w:tcPr>
          <w:tcW w:w="284" w:type="dxa"/>
          <w:tcMar>
            <w:top w:w="0" w:type="dxa"/>
            <w:left w:w="108" w:type="dxa"/>
            <w:bottom w:w="0" w:type="dxa"/>
            <w:right w:w="108" w:type="dxa"/>
          </w:tcMar>
        </w:tcPr>
        <w:p w:rsidR="00677D7D" w:rsidRDefault="00955554">
          <w:pPr>
            <w:pStyle w:val="Aaoeeu"/>
            <w:widowControl/>
            <w:tabs>
              <w:tab w:val="left" w:pos="3261"/>
            </w:tabs>
            <w:snapToGrid w:val="0"/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Mar>
            <w:top w:w="0" w:type="dxa"/>
            <w:left w:w="108" w:type="dxa"/>
            <w:bottom w:w="0" w:type="dxa"/>
            <w:right w:w="108" w:type="dxa"/>
          </w:tcMar>
        </w:tcPr>
        <w:p w:rsidR="00677D7D" w:rsidRDefault="00955554">
          <w:pPr>
            <w:pStyle w:val="Aaoeeu"/>
            <w:widowControl/>
            <w:tabs>
              <w:tab w:val="left" w:pos="3261"/>
            </w:tabs>
            <w:snapToGrid w:val="0"/>
            <w:rPr>
              <w:rFonts w:ascii="Arial Narrow" w:hAnsi="Arial Narrow"/>
              <w:sz w:val="18"/>
              <w:lang w:val="it-IT"/>
            </w:rPr>
          </w:pPr>
        </w:p>
      </w:tc>
    </w:tr>
  </w:tbl>
  <w:p w:rsidR="00677D7D" w:rsidRDefault="00474095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554" w:rsidRDefault="00955554">
      <w:r>
        <w:rPr>
          <w:color w:val="000000"/>
        </w:rPr>
        <w:separator/>
      </w:r>
    </w:p>
  </w:footnote>
  <w:footnote w:type="continuationSeparator" w:id="1">
    <w:p w:rsidR="00955554" w:rsidRDefault="009555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autoHyphenation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3354"/>
    <w:rsid w:val="000E2440"/>
    <w:rsid w:val="00203279"/>
    <w:rsid w:val="00474095"/>
    <w:rsid w:val="00483354"/>
    <w:rsid w:val="00525025"/>
    <w:rsid w:val="00662A6B"/>
    <w:rsid w:val="00955554"/>
    <w:rsid w:val="00A71DF6"/>
    <w:rsid w:val="00AF2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24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E2440"/>
    <w:rPr>
      <w:rFonts w:eastAsia="Times New Roman" w:cs="Times New Roman"/>
      <w:sz w:val="20"/>
      <w:szCs w:val="20"/>
      <w:lang w:eastAsia="ko-KR" w:bidi="ar-SA"/>
    </w:rPr>
  </w:style>
  <w:style w:type="paragraph" w:customStyle="1" w:styleId="Heading">
    <w:name w:val="Heading"/>
    <w:basedOn w:val="Standard"/>
    <w:next w:val="Textbody"/>
    <w:rsid w:val="000E244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0E2440"/>
    <w:pPr>
      <w:spacing w:after="120"/>
    </w:pPr>
  </w:style>
  <w:style w:type="paragraph" w:styleId="Elenco">
    <w:name w:val="List"/>
    <w:basedOn w:val="Textbody"/>
    <w:rsid w:val="000E2440"/>
    <w:rPr>
      <w:rFonts w:cs="Tahoma"/>
    </w:rPr>
  </w:style>
  <w:style w:type="paragraph" w:styleId="Didascalia">
    <w:name w:val="caption"/>
    <w:basedOn w:val="Standard"/>
    <w:rsid w:val="000E244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0E2440"/>
    <w:pPr>
      <w:suppressLineNumbers/>
    </w:pPr>
    <w:rPr>
      <w:rFonts w:cs="Tahoma"/>
    </w:rPr>
  </w:style>
  <w:style w:type="paragraph" w:customStyle="1" w:styleId="Aaoeeu">
    <w:name w:val="Aaoeeu"/>
    <w:rsid w:val="000E2440"/>
    <w:rPr>
      <w:rFonts w:eastAsia="Arial" w:cs="Times New Roman"/>
      <w:sz w:val="20"/>
      <w:szCs w:val="20"/>
      <w:lang w:val="en-US" w:eastAsia="ko-KR" w:bidi="ar-SA"/>
    </w:rPr>
  </w:style>
  <w:style w:type="paragraph" w:customStyle="1" w:styleId="Aeeaoaeaa1">
    <w:name w:val="A?eeaoae?aa 1"/>
    <w:basedOn w:val="Aaoeeu"/>
    <w:next w:val="Aaoeeu"/>
    <w:rsid w:val="000E2440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0E2440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0E2440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rsid w:val="000E2440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rsid w:val="000E2440"/>
    <w:pPr>
      <w:jc w:val="right"/>
    </w:pPr>
  </w:style>
  <w:style w:type="paragraph" w:customStyle="1" w:styleId="OiaeaeiYiio2">
    <w:name w:val="O?ia eaeiYiio 2"/>
    <w:basedOn w:val="Aaoeeu"/>
    <w:rsid w:val="000E2440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rsid w:val="000E2440"/>
    <w:pPr>
      <w:jc w:val="right"/>
    </w:pPr>
    <w:rPr>
      <w:b/>
    </w:rPr>
  </w:style>
  <w:style w:type="paragraph" w:styleId="Intestazione">
    <w:name w:val="header"/>
    <w:basedOn w:val="Standard"/>
    <w:rsid w:val="000E2440"/>
    <w:pPr>
      <w:tabs>
        <w:tab w:val="center" w:pos="4153"/>
        <w:tab w:val="right" w:pos="8306"/>
      </w:tabs>
    </w:pPr>
  </w:style>
  <w:style w:type="paragraph" w:styleId="Pidipagina">
    <w:name w:val="footer"/>
    <w:basedOn w:val="Standard"/>
    <w:rsid w:val="000E2440"/>
    <w:pPr>
      <w:tabs>
        <w:tab w:val="center" w:pos="4153"/>
        <w:tab w:val="right" w:pos="8306"/>
      </w:tabs>
    </w:pPr>
  </w:style>
  <w:style w:type="paragraph" w:customStyle="1" w:styleId="a">
    <w:name w:val="Êåöáëßäá"/>
    <w:basedOn w:val="Standard"/>
    <w:rsid w:val="000E2440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Standard"/>
    <w:rsid w:val="000E2440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Âáóéêü"/>
    <w:rsid w:val="000E2440"/>
    <w:rPr>
      <w:rFonts w:eastAsia="Arial" w:cs="Times New Roman"/>
      <w:sz w:val="20"/>
      <w:szCs w:val="20"/>
      <w:lang w:val="el-GR" w:eastAsia="ko-KR" w:bidi="ar-SA"/>
    </w:rPr>
  </w:style>
  <w:style w:type="paragraph" w:customStyle="1" w:styleId="Textbodyindent">
    <w:name w:val="Text body indent"/>
    <w:basedOn w:val="Standard"/>
    <w:rsid w:val="000E2440"/>
    <w:pPr>
      <w:ind w:left="34"/>
    </w:pPr>
    <w:rPr>
      <w:rFonts w:ascii="Arial" w:hAnsi="Arial"/>
      <w:sz w:val="16"/>
    </w:rPr>
  </w:style>
  <w:style w:type="paragraph" w:customStyle="1" w:styleId="2">
    <w:name w:val="Åðéêåöáëßäá 2"/>
    <w:basedOn w:val="a1"/>
    <w:next w:val="a1"/>
    <w:rsid w:val="000E2440"/>
    <w:pPr>
      <w:keepNext/>
      <w:jc w:val="right"/>
    </w:pPr>
    <w:rPr>
      <w:i/>
    </w:rPr>
  </w:style>
  <w:style w:type="paragraph" w:customStyle="1" w:styleId="TableContents">
    <w:name w:val="Table Contents"/>
    <w:basedOn w:val="Standard"/>
    <w:rsid w:val="000E2440"/>
    <w:pPr>
      <w:suppressLineNumbers/>
    </w:pPr>
  </w:style>
  <w:style w:type="paragraph" w:customStyle="1" w:styleId="TableHeading">
    <w:name w:val="Table Heading"/>
    <w:basedOn w:val="TableContents"/>
    <w:rsid w:val="000E2440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0E2440"/>
  </w:style>
  <w:style w:type="character" w:customStyle="1" w:styleId="Absatz-Standardschriftart">
    <w:name w:val="Absatz-Standardschriftart"/>
    <w:rsid w:val="000E2440"/>
  </w:style>
  <w:style w:type="character" w:customStyle="1" w:styleId="WW8Num1z0">
    <w:name w:val="WW8Num1z0"/>
    <w:rsid w:val="000E2440"/>
    <w:rPr>
      <w:rFonts w:ascii="Symbol" w:hAnsi="Symbol"/>
    </w:rPr>
  </w:style>
  <w:style w:type="character" w:customStyle="1" w:styleId="Carpredefinitoparagrafo1">
    <w:name w:val="Car. predefinito paragrafo1"/>
    <w:rsid w:val="000E2440"/>
  </w:style>
  <w:style w:type="character" w:customStyle="1" w:styleId="niaeeaaiYicanaiiaoioaenU">
    <w:name w:val="?nia?eeaaiYic anaiiaoioaenU"/>
    <w:rsid w:val="000E2440"/>
    <w:rPr>
      <w:sz w:val="20"/>
    </w:rPr>
  </w:style>
  <w:style w:type="character" w:customStyle="1" w:styleId="Aneeiuooaeaao">
    <w:name w:val="Aneeiuo oae?aao"/>
    <w:basedOn w:val="niaeeaaiYicanaiiaoioaenU"/>
    <w:rsid w:val="000E2440"/>
    <w:rPr>
      <w:sz w:val="20"/>
    </w:rPr>
  </w:style>
  <w:style w:type="character" w:customStyle="1" w:styleId="Internetlink">
    <w:name w:val="Internet link"/>
    <w:basedOn w:val="Carpredefinitoparagrafo1"/>
    <w:rsid w:val="000E2440"/>
    <w:rPr>
      <w:color w:val="0000FF"/>
      <w:sz w:val="20"/>
      <w:u w:val="single"/>
    </w:rPr>
  </w:style>
  <w:style w:type="character" w:customStyle="1" w:styleId="VisitedInternetLink">
    <w:name w:val="Visited Internet Link"/>
    <w:basedOn w:val="Carpredefinitoparagrafo1"/>
    <w:rsid w:val="000E2440"/>
    <w:rPr>
      <w:color w:val="800080"/>
      <w:sz w:val="20"/>
      <w:u w:val="single"/>
    </w:rPr>
  </w:style>
  <w:style w:type="character" w:customStyle="1" w:styleId="a2">
    <w:name w:val="Áñéèìüò óåëßäáò"/>
    <w:basedOn w:val="Carpredefinitoparagrafo1"/>
    <w:rsid w:val="000E2440"/>
    <w:rPr>
      <w:sz w:val="20"/>
    </w:rPr>
  </w:style>
  <w:style w:type="character" w:styleId="Numeropagina">
    <w:name w:val="page number"/>
    <w:basedOn w:val="Carpredefinitoparagrafo1"/>
    <w:rsid w:val="000E24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2A6B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2A6B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vitae,invito alla manifestazione d’interesse,registrazione,valutazione e analisi,mercato interno,unione europea,ue</cp:keywords>
  <cp:lastModifiedBy>Hp</cp:lastModifiedBy>
  <cp:revision>2</cp:revision>
  <cp:lastPrinted>2002-03-11T15:09:00Z</cp:lastPrinted>
  <dcterms:created xsi:type="dcterms:W3CDTF">2021-09-06T17:03:00Z</dcterms:created>
  <dcterms:modified xsi:type="dcterms:W3CDTF">2021-09-06T17:03:00Z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